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B" w:rsidRDefault="00D72F36" w:rsidP="00D72F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 DE CONTRAPARTIDA</w:t>
      </w:r>
    </w:p>
    <w:p w:rsidR="00D72F36" w:rsidRPr="00D72F36" w:rsidRDefault="00D72F36" w:rsidP="00EC1E27">
      <w:pPr>
        <w:jc w:val="both"/>
        <w:rPr>
          <w:rFonts w:ascii="Arial" w:hAnsi="Arial" w:cs="Arial"/>
          <w:sz w:val="24"/>
          <w:szCs w:val="24"/>
        </w:rPr>
      </w:pPr>
      <w:r w:rsidRPr="00D72F36">
        <w:rPr>
          <w:rFonts w:ascii="Arial" w:hAnsi="Arial" w:cs="Arial"/>
          <w:sz w:val="24"/>
          <w:szCs w:val="24"/>
        </w:rPr>
        <w:t xml:space="preserve">         </w:t>
      </w:r>
    </w:p>
    <w:p w:rsidR="00D72F36" w:rsidRPr="004C4D84" w:rsidRDefault="00D72F36" w:rsidP="00EC1E27">
      <w:pPr>
        <w:jc w:val="both"/>
        <w:rPr>
          <w:rFonts w:ascii="Arial" w:hAnsi="Arial" w:cs="Arial"/>
          <w:sz w:val="24"/>
        </w:rPr>
      </w:pPr>
      <w:r w:rsidRPr="00903115">
        <w:rPr>
          <w:rFonts w:ascii="Arial" w:hAnsi="Arial" w:cs="Arial"/>
          <w:sz w:val="24"/>
        </w:rPr>
        <w:t xml:space="preserve">      </w:t>
      </w:r>
      <w:r w:rsidR="00002FFB">
        <w:rPr>
          <w:rFonts w:ascii="Arial" w:hAnsi="Arial" w:cs="Arial"/>
          <w:sz w:val="24"/>
        </w:rPr>
        <w:t xml:space="preserve">     </w:t>
      </w:r>
      <w:r w:rsidRPr="00903115">
        <w:rPr>
          <w:rFonts w:ascii="Arial" w:hAnsi="Arial" w:cs="Arial"/>
        </w:rPr>
        <w:t xml:space="preserve"> </w:t>
      </w:r>
      <w:r w:rsidR="00002FFB">
        <w:rPr>
          <w:rFonts w:ascii="Arial" w:hAnsi="Arial" w:cs="Arial"/>
          <w:sz w:val="24"/>
        </w:rPr>
        <w:t>Eu</w:t>
      </w:r>
      <w:r w:rsidRPr="004C4D84">
        <w:rPr>
          <w:rFonts w:ascii="Arial" w:hAnsi="Arial" w:cs="Arial"/>
          <w:sz w:val="24"/>
        </w:rPr>
        <w:t>_______</w:t>
      </w:r>
      <w:r w:rsidR="00002FFB">
        <w:rPr>
          <w:rFonts w:ascii="Arial" w:hAnsi="Arial" w:cs="Arial"/>
          <w:sz w:val="24"/>
        </w:rPr>
        <w:t>_______</w:t>
      </w:r>
      <w:r w:rsidRPr="004C4D84">
        <w:rPr>
          <w:rFonts w:ascii="Arial" w:hAnsi="Arial" w:cs="Arial"/>
          <w:sz w:val="24"/>
        </w:rPr>
        <w:t>______________, RG:______________________, brasileiro, Declaro para os devidos fins de recebimento do subsídio emergencial, estabelecido pelo Art°02(Eixo II), da “Lei 14.017/2020” (denominada Aldir Blanc), como comtemplado e beneficiário da mesma, fico “</w:t>
      </w:r>
      <w:r w:rsidRPr="004C4D84">
        <w:rPr>
          <w:rFonts w:ascii="Arial" w:hAnsi="Arial" w:cs="Arial"/>
          <w:b/>
          <w:sz w:val="24"/>
          <w:u w:val="single"/>
        </w:rPr>
        <w:t>obrigada</w:t>
      </w:r>
      <w:proofErr w:type="gramStart"/>
      <w:r w:rsidR="00903115" w:rsidRPr="004C4D84">
        <w:rPr>
          <w:rFonts w:ascii="Arial" w:hAnsi="Arial" w:cs="Arial"/>
          <w:sz w:val="24"/>
        </w:rPr>
        <w:t>”</w:t>
      </w:r>
      <w:r w:rsidR="00762F05" w:rsidRPr="00762F05">
        <w:rPr>
          <w:rFonts w:ascii="Arial" w:hAnsi="Arial" w:cs="Arial"/>
          <w:b/>
          <w:sz w:val="24"/>
        </w:rPr>
        <w:t>(</w:t>
      </w:r>
      <w:proofErr w:type="gramEnd"/>
      <w:r w:rsidR="00762F05" w:rsidRPr="00762F05">
        <w:rPr>
          <w:rFonts w:ascii="Arial" w:hAnsi="Arial" w:cs="Arial"/>
          <w:b/>
          <w:sz w:val="24"/>
        </w:rPr>
        <w:t>o)</w:t>
      </w:r>
      <w:r w:rsidR="00903115" w:rsidRPr="00762F05">
        <w:rPr>
          <w:rFonts w:ascii="Arial" w:hAnsi="Arial" w:cs="Arial"/>
          <w:b/>
          <w:sz w:val="24"/>
        </w:rPr>
        <w:t xml:space="preserve"> </w:t>
      </w:r>
      <w:r w:rsidR="00903115" w:rsidRPr="004C4D84">
        <w:rPr>
          <w:rFonts w:ascii="Arial" w:hAnsi="Arial" w:cs="Arial"/>
          <w:sz w:val="24"/>
        </w:rPr>
        <w:t>a garantir como “</w:t>
      </w:r>
      <w:r w:rsidR="00903115" w:rsidRPr="004C4D84">
        <w:rPr>
          <w:rFonts w:ascii="Arial" w:hAnsi="Arial" w:cs="Arial"/>
          <w:b/>
          <w:sz w:val="24"/>
          <w:u w:val="single"/>
        </w:rPr>
        <w:t>contrapartida</w:t>
      </w:r>
      <w:r w:rsidR="00903115" w:rsidRPr="004C4D84">
        <w:rPr>
          <w:rFonts w:ascii="Arial" w:hAnsi="Arial" w:cs="Arial"/>
          <w:sz w:val="24"/>
        </w:rPr>
        <w:t xml:space="preserve">”, após o reinício do exercício efetivo dos espaços paralisados, a realização de atividades destinadas aos alunos das </w:t>
      </w:r>
      <w:r w:rsidR="00903115" w:rsidRPr="004C4D84">
        <w:rPr>
          <w:rFonts w:ascii="Arial" w:hAnsi="Arial" w:cs="Arial"/>
          <w:b/>
          <w:sz w:val="24"/>
          <w:u w:val="single"/>
        </w:rPr>
        <w:t>ESCOLAS PÚBLICAS</w:t>
      </w:r>
      <w:r w:rsidR="00903115" w:rsidRPr="004C4D84">
        <w:rPr>
          <w:rFonts w:ascii="Arial" w:hAnsi="Arial" w:cs="Arial"/>
          <w:b/>
          <w:sz w:val="24"/>
        </w:rPr>
        <w:t>,</w:t>
      </w:r>
      <w:r w:rsidR="00903115" w:rsidRPr="004C4D84">
        <w:rPr>
          <w:rFonts w:ascii="Arial" w:hAnsi="Arial" w:cs="Arial"/>
          <w:sz w:val="24"/>
        </w:rPr>
        <w:t xml:space="preserve"> ou atividades em espaços públicos da comunidade e, de forma gratuita, em intervalos regulares, sempre em cooperação definida pelo </w:t>
      </w:r>
      <w:r w:rsidR="00903115" w:rsidRPr="004C4D84">
        <w:rPr>
          <w:rFonts w:ascii="Arial" w:hAnsi="Arial" w:cs="Arial"/>
          <w:b/>
          <w:sz w:val="24"/>
          <w:u w:val="single"/>
        </w:rPr>
        <w:t>MUNICÍPIO</w:t>
      </w:r>
      <w:r w:rsidR="00903115" w:rsidRPr="004C4D84">
        <w:rPr>
          <w:rFonts w:ascii="Arial" w:hAnsi="Arial" w:cs="Arial"/>
          <w:sz w:val="24"/>
        </w:rPr>
        <w:t xml:space="preserve"> de Regente </w:t>
      </w:r>
      <w:proofErr w:type="spellStart"/>
      <w:r w:rsidR="00903115" w:rsidRPr="004C4D84">
        <w:rPr>
          <w:rFonts w:ascii="Arial" w:hAnsi="Arial" w:cs="Arial"/>
          <w:sz w:val="24"/>
        </w:rPr>
        <w:t>Feiijó</w:t>
      </w:r>
      <w:proofErr w:type="spellEnd"/>
      <w:r w:rsidR="00903115" w:rsidRPr="004C4D84">
        <w:rPr>
          <w:rFonts w:ascii="Arial" w:hAnsi="Arial" w:cs="Arial"/>
          <w:sz w:val="24"/>
        </w:rPr>
        <w:t xml:space="preserve">, que é o responsável pela gestão pública da cultura local. Por outro lado, de acordo com o Decreto N°10.464/2020, que regulamentou a aludida Lei em epígrafe, acrescenta que o </w:t>
      </w:r>
      <w:r w:rsidR="00903115" w:rsidRPr="004C4D84">
        <w:rPr>
          <w:rFonts w:ascii="Arial" w:hAnsi="Arial" w:cs="Arial"/>
          <w:b/>
          <w:sz w:val="24"/>
          <w:u w:val="single"/>
        </w:rPr>
        <w:t xml:space="preserve">beneficiário </w:t>
      </w:r>
      <w:r w:rsidR="00903115" w:rsidRPr="004C4D84">
        <w:rPr>
          <w:rFonts w:ascii="Arial" w:hAnsi="Arial" w:cs="Arial"/>
          <w:sz w:val="24"/>
        </w:rPr>
        <w:t>deste subsídio mensal, está apresentando ao responsável pelo pagamento do mesmo, esta proposta de ”</w:t>
      </w:r>
      <w:r w:rsidR="00903115" w:rsidRPr="004C4D84">
        <w:rPr>
          <w:rFonts w:ascii="Arial" w:hAnsi="Arial" w:cs="Arial"/>
          <w:b/>
          <w:sz w:val="24"/>
          <w:u w:val="single"/>
        </w:rPr>
        <w:t>ATIVIDADE DE CONTRAPARTIDA”</w:t>
      </w:r>
      <w:r w:rsidR="00903115" w:rsidRPr="004C4D84">
        <w:rPr>
          <w:rFonts w:ascii="Arial" w:hAnsi="Arial" w:cs="Arial"/>
          <w:sz w:val="24"/>
        </w:rPr>
        <w:t xml:space="preserve">, em </w:t>
      </w:r>
      <w:r w:rsidR="00903115" w:rsidRPr="004C4D84">
        <w:rPr>
          <w:rFonts w:ascii="Arial" w:hAnsi="Arial" w:cs="Arial"/>
          <w:b/>
          <w:sz w:val="24"/>
          <w:u w:val="single"/>
        </w:rPr>
        <w:t xml:space="preserve">BENS </w:t>
      </w:r>
      <w:r w:rsidR="00903115" w:rsidRPr="004C4D84">
        <w:rPr>
          <w:rFonts w:ascii="Arial" w:hAnsi="Arial" w:cs="Arial"/>
          <w:sz w:val="24"/>
        </w:rPr>
        <w:t xml:space="preserve">ou </w:t>
      </w:r>
      <w:r w:rsidR="00903115" w:rsidRPr="004C4D84">
        <w:rPr>
          <w:rFonts w:ascii="Arial" w:hAnsi="Arial" w:cs="Arial"/>
          <w:b/>
          <w:sz w:val="24"/>
          <w:u w:val="single"/>
        </w:rPr>
        <w:t>SERVIÇOS</w:t>
      </w:r>
      <w:r w:rsidR="00903115" w:rsidRPr="004C4D84">
        <w:rPr>
          <w:rFonts w:ascii="Arial" w:hAnsi="Arial" w:cs="Arial"/>
          <w:sz w:val="24"/>
        </w:rPr>
        <w:t xml:space="preserve">, que acredita economicamente </w:t>
      </w:r>
      <w:r w:rsidR="006F0DEB" w:rsidRPr="004C4D84">
        <w:rPr>
          <w:rFonts w:ascii="Arial" w:hAnsi="Arial" w:cs="Arial"/>
          <w:b/>
          <w:sz w:val="24"/>
          <w:u w:val="single"/>
        </w:rPr>
        <w:t>MENSURÁVEL</w:t>
      </w:r>
      <w:r w:rsidR="006F0DEB" w:rsidRPr="004C4D84">
        <w:rPr>
          <w:rFonts w:ascii="Arial" w:hAnsi="Arial" w:cs="Arial"/>
          <w:sz w:val="24"/>
        </w:rPr>
        <w:t xml:space="preserve">, na faixa de 10% do subsídio recebido. </w:t>
      </w:r>
    </w:p>
    <w:p w:rsidR="006F0DEB" w:rsidRPr="004C4D84" w:rsidRDefault="006F0DEB" w:rsidP="00EC1E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C41A6">
        <w:rPr>
          <w:rFonts w:ascii="Arial" w:hAnsi="Arial" w:cs="Arial"/>
          <w:b/>
          <w:sz w:val="24"/>
        </w:rPr>
        <w:t>Espaço Cultural:</w:t>
      </w:r>
      <w:r w:rsidRPr="004C4D84">
        <w:rPr>
          <w:rFonts w:ascii="Arial" w:hAnsi="Arial" w:cs="Arial"/>
          <w:sz w:val="24"/>
        </w:rPr>
        <w:t xml:space="preserve"> ___________________________________________</w:t>
      </w:r>
    </w:p>
    <w:p w:rsidR="006F0DEB" w:rsidRPr="004C4D84" w:rsidRDefault="006F0DEB" w:rsidP="00EC1E27">
      <w:pPr>
        <w:pStyle w:val="PargrafodaLista"/>
        <w:jc w:val="both"/>
        <w:rPr>
          <w:rFonts w:ascii="Arial" w:hAnsi="Arial" w:cs="Arial"/>
          <w:sz w:val="24"/>
        </w:rPr>
      </w:pPr>
    </w:p>
    <w:p w:rsidR="006F0DEB" w:rsidRPr="004C4D84" w:rsidRDefault="006F0DEB" w:rsidP="00EC1E27">
      <w:pPr>
        <w:pStyle w:val="PargrafodaLista"/>
        <w:ind w:left="426"/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CPF (do responsável):_________________________________________</w:t>
      </w:r>
    </w:p>
    <w:p w:rsidR="006F0DEB" w:rsidRPr="004C4D84" w:rsidRDefault="006F0DEB" w:rsidP="00EC1E27">
      <w:pPr>
        <w:pStyle w:val="PargrafodaLista"/>
        <w:ind w:left="426"/>
        <w:jc w:val="both"/>
        <w:rPr>
          <w:rFonts w:ascii="Arial" w:hAnsi="Arial" w:cs="Arial"/>
          <w:sz w:val="24"/>
        </w:rPr>
      </w:pPr>
    </w:p>
    <w:p w:rsidR="006F0DEB" w:rsidRPr="004C4D84" w:rsidRDefault="006F0DEB" w:rsidP="00EC1E27">
      <w:pPr>
        <w:pStyle w:val="PargrafodaLista"/>
        <w:ind w:left="426"/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CNPJ (da instituição): _________________________________________</w:t>
      </w:r>
    </w:p>
    <w:p w:rsidR="006F0DEB" w:rsidRPr="004C4D84" w:rsidRDefault="006F0DEB" w:rsidP="00EC1E27">
      <w:pPr>
        <w:pStyle w:val="PargrafodaLista"/>
        <w:ind w:left="426"/>
        <w:jc w:val="both"/>
        <w:rPr>
          <w:rFonts w:ascii="Arial" w:hAnsi="Arial" w:cs="Arial"/>
          <w:sz w:val="24"/>
        </w:rPr>
      </w:pPr>
    </w:p>
    <w:p w:rsidR="006F0DEB" w:rsidRPr="00BC41A6" w:rsidRDefault="006F0DEB" w:rsidP="00EC1E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C41A6">
        <w:rPr>
          <w:rFonts w:ascii="Arial" w:hAnsi="Arial" w:cs="Arial"/>
          <w:b/>
          <w:sz w:val="24"/>
        </w:rPr>
        <w:t>Local da realização das atividades</w:t>
      </w:r>
      <w:r w:rsidR="00BC41A6" w:rsidRPr="00BC41A6">
        <w:rPr>
          <w:rFonts w:ascii="Arial" w:hAnsi="Arial" w:cs="Arial"/>
          <w:b/>
          <w:sz w:val="24"/>
        </w:rPr>
        <w:t>:</w:t>
      </w:r>
    </w:p>
    <w:p w:rsidR="006F0DEB" w:rsidRPr="004C4D84" w:rsidRDefault="00002FFB" w:rsidP="00EC1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 xml:space="preserve">( </w:t>
      </w:r>
      <w:r w:rsidR="00BC41A6">
        <w:rPr>
          <w:rFonts w:ascii="Arial" w:hAnsi="Arial" w:cs="Arial"/>
          <w:sz w:val="24"/>
        </w:rPr>
        <w:t xml:space="preserve">  </w:t>
      </w:r>
      <w:r w:rsidR="006F0DEB" w:rsidRPr="004C4D84">
        <w:rPr>
          <w:rFonts w:ascii="Arial" w:hAnsi="Arial" w:cs="Arial"/>
          <w:sz w:val="24"/>
        </w:rPr>
        <w:t xml:space="preserve">  </w:t>
      </w:r>
      <w:proofErr w:type="gramEnd"/>
      <w:r w:rsidR="005E3A3C" w:rsidRPr="004C4D84">
        <w:rPr>
          <w:rFonts w:ascii="Arial" w:hAnsi="Arial" w:cs="Arial"/>
          <w:sz w:val="24"/>
        </w:rPr>
        <w:t>) E</w:t>
      </w:r>
      <w:r w:rsidR="006F0DEB" w:rsidRPr="004C4D84">
        <w:rPr>
          <w:rFonts w:ascii="Arial" w:hAnsi="Arial" w:cs="Arial"/>
          <w:sz w:val="24"/>
        </w:rPr>
        <w:t>scola da rede pública;</w:t>
      </w:r>
    </w:p>
    <w:p w:rsidR="006F0DEB" w:rsidRPr="004C4D84" w:rsidRDefault="00002FFB" w:rsidP="00EC1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 xml:space="preserve">( </w:t>
      </w:r>
      <w:r w:rsidR="00BC41A6">
        <w:rPr>
          <w:rFonts w:ascii="Arial" w:hAnsi="Arial" w:cs="Arial"/>
          <w:sz w:val="24"/>
        </w:rPr>
        <w:t xml:space="preserve"> </w:t>
      </w:r>
      <w:r w:rsidR="006F0DEB" w:rsidRPr="004C4D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6F0DEB" w:rsidRPr="004C4D84">
        <w:rPr>
          <w:rFonts w:ascii="Arial" w:hAnsi="Arial" w:cs="Arial"/>
          <w:sz w:val="24"/>
        </w:rPr>
        <w:t xml:space="preserve"> </w:t>
      </w:r>
      <w:proofErr w:type="gramEnd"/>
      <w:r w:rsidR="005E3A3C" w:rsidRPr="004C4D84">
        <w:rPr>
          <w:rFonts w:ascii="Arial" w:hAnsi="Arial" w:cs="Arial"/>
          <w:sz w:val="24"/>
        </w:rPr>
        <w:t>) E</w:t>
      </w:r>
      <w:r w:rsidR="006F0DEB" w:rsidRPr="004C4D84">
        <w:rPr>
          <w:rFonts w:ascii="Arial" w:hAnsi="Arial" w:cs="Arial"/>
          <w:sz w:val="24"/>
        </w:rPr>
        <w:t>spaço  público;</w:t>
      </w:r>
    </w:p>
    <w:p w:rsidR="006F0DEB" w:rsidRPr="004C4D84" w:rsidRDefault="00002FFB" w:rsidP="00762F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(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 </w:t>
      </w:r>
      <w:r w:rsidR="00BC41A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proofErr w:type="gramEnd"/>
      <w:r w:rsidR="005E3A3C" w:rsidRPr="004C4D8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Outro:</w:t>
      </w:r>
      <w:r w:rsidR="00762F05">
        <w:rPr>
          <w:rFonts w:ascii="Arial" w:hAnsi="Arial" w:cs="Arial"/>
          <w:sz w:val="24"/>
        </w:rPr>
        <w:t xml:space="preserve"> Especifique:</w:t>
      </w:r>
      <w:r w:rsidR="006F0DEB" w:rsidRPr="004C4D84">
        <w:rPr>
          <w:rFonts w:ascii="Arial" w:hAnsi="Arial" w:cs="Arial"/>
          <w:sz w:val="24"/>
        </w:rPr>
        <w:t xml:space="preserve"> </w:t>
      </w:r>
      <w:r w:rsidR="00762F05">
        <w:rPr>
          <w:rFonts w:ascii="Arial" w:hAnsi="Arial" w:cs="Arial"/>
          <w:sz w:val="24"/>
        </w:rPr>
        <w:t xml:space="preserve"> _______________________________________________________</w:t>
      </w:r>
      <w:r w:rsidR="006F0DEB" w:rsidRPr="004C4D84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_________________________________________</w:t>
      </w:r>
    </w:p>
    <w:p w:rsidR="006F0DEB" w:rsidRPr="004C4D84" w:rsidRDefault="006F0DEB" w:rsidP="00EC1E27">
      <w:pPr>
        <w:jc w:val="both"/>
        <w:rPr>
          <w:rFonts w:ascii="Arial" w:hAnsi="Arial" w:cs="Arial"/>
          <w:sz w:val="24"/>
        </w:rPr>
      </w:pPr>
    </w:p>
    <w:p w:rsidR="006F0DEB" w:rsidRPr="00BC41A6" w:rsidRDefault="006F0DEB" w:rsidP="00EC1E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C41A6">
        <w:rPr>
          <w:rFonts w:ascii="Arial" w:hAnsi="Arial" w:cs="Arial"/>
          <w:b/>
          <w:sz w:val="24"/>
        </w:rPr>
        <w:t xml:space="preserve">Formato da contrapartida: </w:t>
      </w:r>
    </w:p>
    <w:p w:rsidR="006F0DEB" w:rsidRPr="004C4D84" w:rsidRDefault="006F0DEB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</w:t>
      </w:r>
      <w:proofErr w:type="gramStart"/>
      <w:r w:rsidRPr="004C4D84">
        <w:rPr>
          <w:rFonts w:ascii="Arial" w:hAnsi="Arial" w:cs="Arial"/>
          <w:sz w:val="24"/>
        </w:rPr>
        <w:t xml:space="preserve">(       </w:t>
      </w:r>
      <w:proofErr w:type="gramEnd"/>
      <w:r w:rsidRPr="004C4D84">
        <w:rPr>
          <w:rFonts w:ascii="Arial" w:hAnsi="Arial" w:cs="Arial"/>
          <w:sz w:val="24"/>
        </w:rPr>
        <w:t xml:space="preserve">) </w:t>
      </w:r>
      <w:r w:rsidR="005E3A3C" w:rsidRPr="004C4D84">
        <w:rPr>
          <w:rFonts w:ascii="Arial" w:hAnsi="Arial" w:cs="Arial"/>
          <w:sz w:val="24"/>
        </w:rPr>
        <w:t>A</w:t>
      </w:r>
      <w:r w:rsidRPr="004C4D84">
        <w:rPr>
          <w:rFonts w:ascii="Arial" w:hAnsi="Arial" w:cs="Arial"/>
          <w:sz w:val="24"/>
        </w:rPr>
        <w:t>presentações artísticas;</w:t>
      </w:r>
    </w:p>
    <w:p w:rsidR="006F0DEB" w:rsidRPr="004C4D84" w:rsidRDefault="006F0DEB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</w:t>
      </w:r>
      <w:proofErr w:type="gramStart"/>
      <w:r w:rsidRPr="004C4D84">
        <w:rPr>
          <w:rFonts w:ascii="Arial" w:hAnsi="Arial" w:cs="Arial"/>
          <w:sz w:val="24"/>
        </w:rPr>
        <w:t xml:space="preserve">(       </w:t>
      </w:r>
      <w:proofErr w:type="gramEnd"/>
      <w:r w:rsidR="005E3A3C" w:rsidRPr="004C4D84">
        <w:rPr>
          <w:rFonts w:ascii="Arial" w:hAnsi="Arial" w:cs="Arial"/>
          <w:sz w:val="24"/>
        </w:rPr>
        <w:t>) O</w:t>
      </w:r>
      <w:r w:rsidRPr="004C4D84">
        <w:rPr>
          <w:rFonts w:ascii="Arial" w:hAnsi="Arial" w:cs="Arial"/>
          <w:sz w:val="24"/>
        </w:rPr>
        <w:t>ficinas;</w:t>
      </w:r>
    </w:p>
    <w:p w:rsidR="006F0DEB" w:rsidRPr="004C4D84" w:rsidRDefault="006F0DEB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</w:t>
      </w:r>
      <w:proofErr w:type="gramStart"/>
      <w:r w:rsidRPr="004C4D84">
        <w:rPr>
          <w:rFonts w:ascii="Arial" w:hAnsi="Arial" w:cs="Arial"/>
          <w:sz w:val="24"/>
        </w:rPr>
        <w:t xml:space="preserve">(       </w:t>
      </w:r>
      <w:proofErr w:type="gramEnd"/>
      <w:r w:rsidRPr="004C4D84">
        <w:rPr>
          <w:rFonts w:ascii="Arial" w:hAnsi="Arial" w:cs="Arial"/>
          <w:sz w:val="24"/>
        </w:rPr>
        <w:t xml:space="preserve">) </w:t>
      </w:r>
      <w:r w:rsidR="005E3A3C" w:rsidRPr="004C4D84">
        <w:rPr>
          <w:rFonts w:ascii="Arial" w:hAnsi="Arial" w:cs="Arial"/>
          <w:sz w:val="24"/>
        </w:rPr>
        <w:t>Palestras;</w:t>
      </w:r>
    </w:p>
    <w:p w:rsidR="005E3A3C" w:rsidRPr="004C4D84" w:rsidRDefault="005E3A3C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</w:t>
      </w:r>
      <w:proofErr w:type="gramStart"/>
      <w:r w:rsidRPr="004C4D84">
        <w:rPr>
          <w:rFonts w:ascii="Arial" w:hAnsi="Arial" w:cs="Arial"/>
          <w:sz w:val="24"/>
        </w:rPr>
        <w:t xml:space="preserve">(       </w:t>
      </w:r>
      <w:proofErr w:type="gramEnd"/>
      <w:r w:rsidRPr="004C4D84">
        <w:rPr>
          <w:rFonts w:ascii="Arial" w:hAnsi="Arial" w:cs="Arial"/>
          <w:sz w:val="24"/>
        </w:rPr>
        <w:t>) Cursos;</w:t>
      </w:r>
    </w:p>
    <w:p w:rsidR="005E3A3C" w:rsidRPr="004C4D84" w:rsidRDefault="00BC41A6" w:rsidP="00762F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</w:t>
      </w:r>
      <w:proofErr w:type="gramStart"/>
      <w:r>
        <w:rPr>
          <w:rFonts w:ascii="Arial" w:hAnsi="Arial" w:cs="Arial"/>
          <w:sz w:val="24"/>
        </w:rPr>
        <w:t xml:space="preserve">(       </w:t>
      </w:r>
      <w:proofErr w:type="gramEnd"/>
      <w:r>
        <w:rPr>
          <w:rFonts w:ascii="Arial" w:hAnsi="Arial" w:cs="Arial"/>
          <w:sz w:val="24"/>
        </w:rPr>
        <w:t xml:space="preserve">) Outro (s) :  Especifique: </w:t>
      </w:r>
      <w:r w:rsidR="005E3A3C" w:rsidRPr="004C4D84">
        <w:rPr>
          <w:rFonts w:ascii="Arial" w:hAnsi="Arial" w:cs="Arial"/>
          <w:sz w:val="24"/>
        </w:rPr>
        <w:t>_______________________________</w:t>
      </w:r>
      <w:r w:rsidR="00762F05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______________________________________________________________________________________________________________________________________________________________.</w:t>
      </w:r>
    </w:p>
    <w:p w:rsidR="005E3A3C" w:rsidRPr="004C4D84" w:rsidRDefault="005E3A3C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</w:t>
      </w:r>
    </w:p>
    <w:p w:rsidR="00BC41A6" w:rsidRPr="00BC41A6" w:rsidRDefault="005E3A3C" w:rsidP="004C4D84">
      <w:pPr>
        <w:pStyle w:val="PargrafodaLista"/>
        <w:numPr>
          <w:ilvl w:val="0"/>
          <w:numId w:val="1"/>
        </w:numPr>
        <w:ind w:left="284" w:firstLine="76"/>
        <w:jc w:val="both"/>
        <w:rPr>
          <w:rFonts w:ascii="Arial" w:hAnsi="Arial" w:cs="Arial"/>
          <w:b/>
          <w:sz w:val="24"/>
        </w:rPr>
      </w:pPr>
      <w:r w:rsidRPr="00BC41A6">
        <w:rPr>
          <w:rFonts w:ascii="Arial" w:hAnsi="Arial" w:cs="Arial"/>
          <w:b/>
          <w:sz w:val="24"/>
        </w:rPr>
        <w:t>Relação Serviços:</w:t>
      </w:r>
      <w:r w:rsidR="004C4D84" w:rsidRPr="00BC41A6">
        <w:rPr>
          <w:rFonts w:ascii="Arial" w:hAnsi="Arial" w:cs="Arial"/>
          <w:b/>
          <w:sz w:val="24"/>
        </w:rPr>
        <w:t xml:space="preserve">                    </w:t>
      </w:r>
    </w:p>
    <w:p w:rsidR="004C4D84" w:rsidRPr="004C4D84" w:rsidRDefault="004C4D84" w:rsidP="00BC41A6">
      <w:pPr>
        <w:pStyle w:val="PargrafodaLista"/>
        <w:ind w:left="360"/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</w:p>
    <w:p w:rsidR="005E3A3C" w:rsidRPr="004C4D84" w:rsidRDefault="00BC41A6" w:rsidP="00BC41A6">
      <w:pPr>
        <w:pStyle w:val="PargrafodaLista"/>
        <w:numPr>
          <w:ilvl w:val="0"/>
          <w:numId w:val="3"/>
        </w:numPr>
        <w:ind w:left="567"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Descrição </w:t>
      </w:r>
      <w:r w:rsidR="005E3A3C" w:rsidRPr="004C4D84">
        <w:rPr>
          <w:rFonts w:ascii="Arial" w:hAnsi="Arial" w:cs="Arial"/>
          <w:sz w:val="24"/>
        </w:rPr>
        <w:t>da Atividade: __________</w:t>
      </w:r>
      <w:r>
        <w:rPr>
          <w:rFonts w:ascii="Arial" w:hAnsi="Arial" w:cs="Arial"/>
          <w:sz w:val="24"/>
        </w:rPr>
        <w:t>_______________________</w:t>
      </w:r>
    </w:p>
    <w:p w:rsidR="004C4D84" w:rsidRPr="004C4D84" w:rsidRDefault="005E3A3C" w:rsidP="00BC41A6">
      <w:pPr>
        <w:pStyle w:val="PargrafodaLista"/>
        <w:numPr>
          <w:ilvl w:val="0"/>
          <w:numId w:val="3"/>
        </w:numPr>
        <w:ind w:left="567" w:firstLine="142"/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Valor unitário:_______________</w:t>
      </w:r>
      <w:r w:rsidR="00BC41A6">
        <w:rPr>
          <w:rFonts w:ascii="Arial" w:hAnsi="Arial" w:cs="Arial"/>
          <w:sz w:val="24"/>
        </w:rPr>
        <w:t>_ Quantidade: _______________</w:t>
      </w:r>
    </w:p>
    <w:p w:rsidR="005E3A3C" w:rsidRPr="004C4D84" w:rsidRDefault="00BC41A6" w:rsidP="00BC41A6">
      <w:pPr>
        <w:pStyle w:val="PargrafodaLista"/>
        <w:ind w:left="600" w:hanging="3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E3A3C" w:rsidRPr="004C4D84">
        <w:rPr>
          <w:rFonts w:ascii="Arial" w:hAnsi="Arial" w:cs="Arial"/>
          <w:sz w:val="24"/>
        </w:rPr>
        <w:t>Valor total</w:t>
      </w:r>
      <w:r w:rsidR="00EC1E27" w:rsidRPr="004C4D84">
        <w:rPr>
          <w:rFonts w:ascii="Arial" w:hAnsi="Arial" w:cs="Arial"/>
          <w:sz w:val="24"/>
        </w:rPr>
        <w:t>: ____________________________</w:t>
      </w:r>
    </w:p>
    <w:p w:rsidR="004C4D84" w:rsidRPr="004C4D84" w:rsidRDefault="00EC1E27" w:rsidP="00BC41A6">
      <w:pPr>
        <w:pStyle w:val="PargrafodaLista"/>
        <w:numPr>
          <w:ilvl w:val="0"/>
          <w:numId w:val="3"/>
        </w:numPr>
        <w:ind w:firstLine="76"/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Início previsto: ___________</w:t>
      </w:r>
      <w:r w:rsidR="00BC41A6">
        <w:rPr>
          <w:rFonts w:ascii="Arial" w:hAnsi="Arial" w:cs="Arial"/>
          <w:sz w:val="24"/>
        </w:rPr>
        <w:t>______________________________</w:t>
      </w:r>
    </w:p>
    <w:p w:rsidR="00EC1E27" w:rsidRPr="004C4D84" w:rsidRDefault="00BC41A6" w:rsidP="00BC41A6">
      <w:pPr>
        <w:pStyle w:val="PargrafodaLista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C1E27" w:rsidRPr="004C4D84">
        <w:rPr>
          <w:rFonts w:ascii="Arial" w:hAnsi="Arial" w:cs="Arial"/>
          <w:sz w:val="24"/>
        </w:rPr>
        <w:t>Término previsto: _________________________________________</w:t>
      </w:r>
      <w:r>
        <w:rPr>
          <w:rFonts w:ascii="Arial" w:hAnsi="Arial" w:cs="Arial"/>
          <w:sz w:val="24"/>
        </w:rPr>
        <w:t>___</w:t>
      </w:r>
    </w:p>
    <w:p w:rsidR="00EC1E27" w:rsidRPr="004C4D84" w:rsidRDefault="00EC1E27" w:rsidP="00EC1E27">
      <w:pPr>
        <w:pStyle w:val="PargrafodaLista"/>
        <w:ind w:left="600"/>
        <w:jc w:val="both"/>
        <w:rPr>
          <w:rFonts w:ascii="Arial" w:hAnsi="Arial" w:cs="Arial"/>
          <w:sz w:val="24"/>
        </w:rPr>
      </w:pPr>
    </w:p>
    <w:p w:rsidR="00EC1E27" w:rsidRDefault="00EC1E27" w:rsidP="00EC1E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C41A6">
        <w:rPr>
          <w:rFonts w:ascii="Arial" w:hAnsi="Arial" w:cs="Arial"/>
          <w:b/>
          <w:sz w:val="24"/>
        </w:rPr>
        <w:t>Relação de Bens:</w:t>
      </w:r>
    </w:p>
    <w:p w:rsidR="00BC41A6" w:rsidRPr="00BC41A6" w:rsidRDefault="00BC41A6" w:rsidP="00BC41A6">
      <w:pPr>
        <w:pStyle w:val="PargrafodaLista"/>
        <w:jc w:val="both"/>
        <w:rPr>
          <w:rFonts w:ascii="Arial" w:hAnsi="Arial" w:cs="Arial"/>
          <w:b/>
          <w:sz w:val="24"/>
        </w:rPr>
      </w:pPr>
    </w:p>
    <w:p w:rsidR="00EC1E27" w:rsidRPr="004C4D84" w:rsidRDefault="00EC1E27" w:rsidP="00EC1E2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Descrição da Atividade: _______</w:t>
      </w:r>
      <w:r w:rsidR="00BC41A6">
        <w:rPr>
          <w:rFonts w:ascii="Arial" w:hAnsi="Arial" w:cs="Arial"/>
          <w:sz w:val="24"/>
        </w:rPr>
        <w:t>_____________________________</w:t>
      </w:r>
    </w:p>
    <w:p w:rsidR="00EC1E27" w:rsidRPr="004C4D84" w:rsidRDefault="00BC41A6" w:rsidP="00EC1E2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unitário:</w:t>
      </w:r>
      <w:r w:rsidR="00EC1E27" w:rsidRPr="004C4D84">
        <w:rPr>
          <w:rFonts w:ascii="Arial" w:hAnsi="Arial" w:cs="Arial"/>
          <w:sz w:val="24"/>
        </w:rPr>
        <w:t>_______________Quantidade: ___________________</w:t>
      </w:r>
    </w:p>
    <w:p w:rsidR="00EC1E27" w:rsidRPr="004C4D84" w:rsidRDefault="00EC1E27" w:rsidP="00EC1E27">
      <w:p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 xml:space="preserve">           Valor total: _______________________</w:t>
      </w:r>
      <w:r w:rsidR="00BC41A6">
        <w:rPr>
          <w:rFonts w:ascii="Arial" w:hAnsi="Arial" w:cs="Arial"/>
          <w:sz w:val="24"/>
        </w:rPr>
        <w:t>_________________________</w:t>
      </w:r>
    </w:p>
    <w:p w:rsidR="004C4D84" w:rsidRPr="004C4D84" w:rsidRDefault="004C4D84" w:rsidP="004C4D8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Destinação do Bem: ___________________________________</w:t>
      </w:r>
      <w:r w:rsidR="00BC41A6">
        <w:rPr>
          <w:rFonts w:ascii="Arial" w:hAnsi="Arial" w:cs="Arial"/>
          <w:sz w:val="24"/>
        </w:rPr>
        <w:t>___</w:t>
      </w:r>
    </w:p>
    <w:p w:rsidR="004C4D84" w:rsidRPr="004C4D84" w:rsidRDefault="004C4D84" w:rsidP="004C4D8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C4D84">
        <w:rPr>
          <w:rFonts w:ascii="Arial" w:hAnsi="Arial" w:cs="Arial"/>
          <w:sz w:val="24"/>
        </w:rPr>
        <w:t>Término previsto: ______________________________________</w:t>
      </w:r>
      <w:r w:rsidR="00BC41A6">
        <w:rPr>
          <w:rFonts w:ascii="Arial" w:hAnsi="Arial" w:cs="Arial"/>
          <w:sz w:val="24"/>
        </w:rPr>
        <w:t>__</w:t>
      </w:r>
    </w:p>
    <w:p w:rsidR="005E3A3C" w:rsidRDefault="004C4D84" w:rsidP="004C4D84">
      <w:pPr>
        <w:pStyle w:val="PargrafodaLista"/>
        <w:tabs>
          <w:tab w:val="left" w:pos="1202"/>
        </w:tabs>
        <w:jc w:val="both"/>
        <w:rPr>
          <w:rFonts w:ascii="Arial" w:hAnsi="Arial" w:cs="Arial"/>
        </w:rPr>
      </w:pPr>
      <w:r w:rsidRPr="004C4D84">
        <w:rPr>
          <w:rFonts w:ascii="Arial" w:hAnsi="Arial" w:cs="Arial"/>
          <w:sz w:val="24"/>
        </w:rPr>
        <w:tab/>
      </w:r>
    </w:p>
    <w:p w:rsidR="004C4D84" w:rsidRDefault="004C4D84" w:rsidP="00EC1E27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Finalmente, </w:t>
      </w:r>
      <w:r>
        <w:rPr>
          <w:rFonts w:ascii="Arial" w:hAnsi="Arial" w:cs="Arial"/>
          <w:b/>
          <w:u w:val="single"/>
        </w:rPr>
        <w:t>declaro</w:t>
      </w:r>
      <w:r>
        <w:rPr>
          <w:rFonts w:ascii="Arial" w:hAnsi="Arial" w:cs="Arial"/>
        </w:rPr>
        <w:t xml:space="preserve"> também que registrarei documentalmente e com fotografias as contrapartidas que neste documento, comprometam a realizar e encaminhar à (Prefeitura, DIMUC e GTAF), em até 120 dias do recebimento do recurso da referia Lei.</w:t>
      </w: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  <w:r>
        <w:rPr>
          <w:rFonts w:ascii="Arial" w:hAnsi="Arial" w:cs="Arial"/>
        </w:rPr>
        <w:t>Regente Feijó, _____ dezembro de 2020.</w:t>
      </w: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4C4D84" w:rsidRPr="004C4D84" w:rsidRDefault="004C4D84" w:rsidP="004C4D8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</w:t>
      </w:r>
    </w:p>
    <w:p w:rsidR="004C4D84" w:rsidRDefault="004C4D84" w:rsidP="004C4D84">
      <w:pPr>
        <w:pStyle w:val="PargrafodaLista"/>
        <w:jc w:val="center"/>
        <w:rPr>
          <w:rFonts w:ascii="Arial" w:hAnsi="Arial" w:cs="Arial"/>
        </w:rPr>
      </w:pPr>
    </w:p>
    <w:p w:rsidR="004C4D84" w:rsidRDefault="004C4D84" w:rsidP="004C4D8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 RG:________</w:t>
      </w:r>
      <w:r w:rsidR="00BC41A6">
        <w:rPr>
          <w:rFonts w:ascii="Arial" w:hAnsi="Arial" w:cs="Arial"/>
        </w:rPr>
        <w:t>______________________________</w:t>
      </w:r>
      <w:r w:rsidR="00BC41A6">
        <w:rPr>
          <w:rFonts w:ascii="Arial" w:hAnsi="Arial" w:cs="Arial"/>
        </w:rPr>
        <w:softHyphen/>
        <w:t>_</w:t>
      </w:r>
    </w:p>
    <w:p w:rsidR="00BC41A6" w:rsidRDefault="00BC41A6" w:rsidP="004C4D84">
      <w:pPr>
        <w:pStyle w:val="PargrafodaLista"/>
        <w:rPr>
          <w:rFonts w:ascii="Arial" w:hAnsi="Arial" w:cs="Arial"/>
        </w:rPr>
      </w:pPr>
    </w:p>
    <w:p w:rsidR="00BC41A6" w:rsidRDefault="00BC41A6" w:rsidP="004C4D84">
      <w:pPr>
        <w:pStyle w:val="PargrafodaLista"/>
        <w:rPr>
          <w:rFonts w:ascii="Arial" w:hAnsi="Arial" w:cs="Arial"/>
        </w:rPr>
      </w:pPr>
    </w:p>
    <w:p w:rsidR="00BC41A6" w:rsidRDefault="00BC41A6" w:rsidP="00AF5F83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Em _____/_____/2020, recebi este documento “</w:t>
      </w:r>
      <w:r>
        <w:rPr>
          <w:rFonts w:ascii="Arial" w:hAnsi="Arial" w:cs="Arial"/>
          <w:b/>
          <w:u w:val="single"/>
        </w:rPr>
        <w:t>Declaração de Contrapartida</w:t>
      </w:r>
      <w:r w:rsidRPr="00BC41A6">
        <w:rPr>
          <w:rFonts w:ascii="Arial" w:hAnsi="Arial" w:cs="Arial"/>
        </w:rPr>
        <w:t xml:space="preserve">”, para cumprimento de obrigação </w:t>
      </w:r>
      <w:r>
        <w:rPr>
          <w:rFonts w:ascii="Arial" w:hAnsi="Arial" w:cs="Arial"/>
        </w:rPr>
        <w:t xml:space="preserve">legal, que será encaminhando ao </w:t>
      </w:r>
      <w:r>
        <w:rPr>
          <w:rFonts w:ascii="Arial" w:hAnsi="Arial" w:cs="Arial"/>
          <w:b/>
          <w:u w:val="single"/>
        </w:rPr>
        <w:t>GTAF</w:t>
      </w:r>
      <w:r>
        <w:rPr>
          <w:rFonts w:ascii="Arial" w:hAnsi="Arial" w:cs="Arial"/>
        </w:rPr>
        <w:t xml:space="preserve"> para necessárias </w:t>
      </w:r>
      <w:r w:rsidR="00AF5F83">
        <w:rPr>
          <w:rFonts w:ascii="Arial" w:hAnsi="Arial" w:cs="Arial"/>
        </w:rPr>
        <w:t>decisões e que surta os efeitos legais.</w:t>
      </w:r>
    </w:p>
    <w:p w:rsidR="00AF5F83" w:rsidRDefault="00AF5F83" w:rsidP="00AF5F83">
      <w:pPr>
        <w:pStyle w:val="PargrafodaLista"/>
        <w:jc w:val="both"/>
        <w:rPr>
          <w:rFonts w:ascii="Arial" w:hAnsi="Arial" w:cs="Arial"/>
        </w:rPr>
      </w:pPr>
    </w:p>
    <w:p w:rsidR="00B81541" w:rsidRDefault="00B81541" w:rsidP="00B81541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bookmarkStart w:id="0" w:name="_GoBack"/>
      <w:bookmarkEnd w:id="0"/>
    </w:p>
    <w:p w:rsidR="00B81541" w:rsidRDefault="00B81541" w:rsidP="00B81541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Rubrica</w:t>
      </w:r>
    </w:p>
    <w:p w:rsidR="00AF5F83" w:rsidRDefault="00AF5F83" w:rsidP="00AF5F83">
      <w:pPr>
        <w:pStyle w:val="PargrafodaLista"/>
        <w:jc w:val="both"/>
        <w:rPr>
          <w:rFonts w:ascii="Arial" w:hAnsi="Arial" w:cs="Arial"/>
        </w:rPr>
      </w:pPr>
    </w:p>
    <w:p w:rsidR="00AF5F83" w:rsidRPr="00BC41A6" w:rsidRDefault="00AF5F83" w:rsidP="004C4D84">
      <w:pPr>
        <w:pStyle w:val="PargrafodaLista"/>
        <w:rPr>
          <w:rFonts w:ascii="Arial" w:hAnsi="Arial" w:cs="Arial"/>
        </w:rPr>
      </w:pP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4C4D84" w:rsidRDefault="004C4D84" w:rsidP="00BC41A6">
      <w:pPr>
        <w:pStyle w:val="PargrafodaLista"/>
        <w:jc w:val="both"/>
        <w:rPr>
          <w:rFonts w:ascii="Arial" w:hAnsi="Arial" w:cs="Arial"/>
        </w:rPr>
      </w:pPr>
    </w:p>
    <w:p w:rsidR="004C4D84" w:rsidRP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6F0DEB" w:rsidRPr="006F0DEB" w:rsidRDefault="006F0DEB" w:rsidP="00EC1E27">
      <w:pPr>
        <w:jc w:val="both"/>
        <w:rPr>
          <w:rFonts w:ascii="Arial" w:hAnsi="Arial" w:cs="Arial"/>
        </w:rPr>
      </w:pPr>
    </w:p>
    <w:p w:rsidR="006F0DEB" w:rsidRPr="006F0DEB" w:rsidRDefault="006F0DEB" w:rsidP="00EC1E27">
      <w:pPr>
        <w:pStyle w:val="PargrafodaLista"/>
        <w:ind w:left="426"/>
        <w:jc w:val="both"/>
        <w:rPr>
          <w:rFonts w:ascii="Arial" w:hAnsi="Arial" w:cs="Arial"/>
        </w:rPr>
      </w:pPr>
    </w:p>
    <w:sectPr w:rsidR="006F0DEB" w:rsidRPr="006F0DEB" w:rsidSect="00B81541">
      <w:headerReference w:type="default" r:id="rId9"/>
      <w:footerReference w:type="default" r:id="rId10"/>
      <w:pgSz w:w="11906" w:h="16838"/>
      <w:pgMar w:top="115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21" w:rsidRDefault="00892721" w:rsidP="006B1C50">
      <w:pPr>
        <w:spacing w:after="0" w:line="240" w:lineRule="auto"/>
      </w:pPr>
      <w:r>
        <w:separator/>
      </w:r>
    </w:p>
  </w:endnote>
  <w:endnote w:type="continuationSeparator" w:id="0">
    <w:p w:rsidR="00892721" w:rsidRDefault="00892721" w:rsidP="006B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3" w:rsidRPr="00B81541" w:rsidRDefault="00AF5F83" w:rsidP="00B81541">
    <w:pPr>
      <w:pStyle w:val="Rodap"/>
    </w:pPr>
    <w:r w:rsidRPr="00B8154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21" w:rsidRDefault="00892721" w:rsidP="006B1C50">
      <w:pPr>
        <w:spacing w:after="0" w:line="240" w:lineRule="auto"/>
      </w:pPr>
      <w:r>
        <w:separator/>
      </w:r>
    </w:p>
  </w:footnote>
  <w:footnote w:type="continuationSeparator" w:id="0">
    <w:p w:rsidR="00892721" w:rsidRDefault="00892721" w:rsidP="006B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71" w:type="dxa"/>
      <w:tblInd w:w="-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9"/>
      <w:gridCol w:w="5268"/>
      <w:gridCol w:w="2504"/>
    </w:tblGrid>
    <w:tr w:rsidR="006B1C50" w:rsidTr="00D72F36">
      <w:trPr>
        <w:trHeight w:val="1258"/>
      </w:trPr>
      <w:tc>
        <w:tcPr>
          <w:tcW w:w="1899" w:type="dxa"/>
        </w:tcPr>
        <w:p w:rsidR="006B1C50" w:rsidRDefault="006B1C50" w:rsidP="00FE14F1">
          <w:pPr>
            <w:ind w:righ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0AF830" wp14:editId="4FE021B4">
                <wp:extent cx="866691" cy="659959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ão Pau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114" cy="66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</w:tcPr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 w:rsidRPr="006B1C50">
            <w:rPr>
              <w:rFonts w:ascii="Times New Roman" w:hAnsi="Times New Roman" w:cs="Times New Roman"/>
            </w:rPr>
            <w:t xml:space="preserve">Governo do Estado </w:t>
          </w:r>
          <w:r>
            <w:rPr>
              <w:rFonts w:ascii="Times New Roman" w:hAnsi="Times New Roman" w:cs="Times New Roman"/>
            </w:rPr>
            <w:t>de São Paulo</w:t>
          </w:r>
        </w:p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Secretaria Estadual da Cultura e Economia Criativa </w:t>
          </w:r>
        </w:p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Prefeitura Municipal de Regente Feijó-SP</w:t>
          </w:r>
        </w:p>
        <w:p w:rsidR="006B1C50" w:rsidRP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Divisão Municipal de Cultura de Regente Feijó</w:t>
          </w:r>
        </w:p>
      </w:tc>
      <w:tc>
        <w:tcPr>
          <w:tcW w:w="2504" w:type="dxa"/>
        </w:tcPr>
        <w:p w:rsidR="006B1C50" w:rsidRDefault="006B1C50" w:rsidP="00FE14F1">
          <w:pPr>
            <w:jc w:val="center"/>
          </w:pPr>
          <w:r w:rsidRPr="006B1C50">
            <w:rPr>
              <w:noProof/>
              <w:sz w:val="20"/>
              <w:lang w:eastAsia="pt-BR"/>
            </w:rPr>
            <w:drawing>
              <wp:inline distT="0" distB="0" distL="0" distR="0" wp14:anchorId="6479CF2E" wp14:editId="300DFAEB">
                <wp:extent cx="707666" cy="692924"/>
                <wp:effectExtent l="0" t="0" r="0" b="0"/>
                <wp:docPr id="17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61" cy="698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1C50" w:rsidRPr="00D72F36" w:rsidRDefault="006B1C5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BDC"/>
    <w:multiLevelType w:val="hybridMultilevel"/>
    <w:tmpl w:val="DA184648"/>
    <w:lvl w:ilvl="0" w:tplc="926EF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148"/>
    <w:multiLevelType w:val="hybridMultilevel"/>
    <w:tmpl w:val="96FA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83A"/>
    <w:multiLevelType w:val="hybridMultilevel"/>
    <w:tmpl w:val="6AE8D048"/>
    <w:lvl w:ilvl="0" w:tplc="A53A25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D77F4"/>
    <w:multiLevelType w:val="hybridMultilevel"/>
    <w:tmpl w:val="3A4E2FB8"/>
    <w:lvl w:ilvl="0" w:tplc="829C0132">
      <w:start w:val="1"/>
      <w:numFmt w:val="lowerLetter"/>
      <w:lvlText w:val="%1.)"/>
      <w:lvlJc w:val="left"/>
      <w:pPr>
        <w:ind w:left="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0"/>
    <w:rsid w:val="00002FFB"/>
    <w:rsid w:val="003737EB"/>
    <w:rsid w:val="003874D5"/>
    <w:rsid w:val="004C4D84"/>
    <w:rsid w:val="005E3A3C"/>
    <w:rsid w:val="00633B65"/>
    <w:rsid w:val="006B1C50"/>
    <w:rsid w:val="006F0DEB"/>
    <w:rsid w:val="00762F05"/>
    <w:rsid w:val="00892721"/>
    <w:rsid w:val="00903115"/>
    <w:rsid w:val="00AF5F83"/>
    <w:rsid w:val="00B81541"/>
    <w:rsid w:val="00BC41A6"/>
    <w:rsid w:val="00CB7529"/>
    <w:rsid w:val="00D72F36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50"/>
  </w:style>
  <w:style w:type="paragraph" w:styleId="Rodap">
    <w:name w:val="footer"/>
    <w:basedOn w:val="Normal"/>
    <w:link w:val="Rodap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50"/>
  </w:style>
  <w:style w:type="table" w:styleId="Tabelacomgrade">
    <w:name w:val="Table Grid"/>
    <w:basedOn w:val="Tabelanormal"/>
    <w:uiPriority w:val="59"/>
    <w:rsid w:val="006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50"/>
  </w:style>
  <w:style w:type="paragraph" w:styleId="Rodap">
    <w:name w:val="footer"/>
    <w:basedOn w:val="Normal"/>
    <w:link w:val="Rodap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50"/>
  </w:style>
  <w:style w:type="table" w:styleId="Tabelacomgrade">
    <w:name w:val="Table Grid"/>
    <w:basedOn w:val="Tabelanormal"/>
    <w:uiPriority w:val="59"/>
    <w:rsid w:val="006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2B99-8A4B-4D86-85DC-9F482BC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2020-12-14T16:42:00Z</cp:lastPrinted>
  <dcterms:created xsi:type="dcterms:W3CDTF">2020-12-14T16:44:00Z</dcterms:created>
  <dcterms:modified xsi:type="dcterms:W3CDTF">2020-12-14T18:37:00Z</dcterms:modified>
</cp:coreProperties>
</file>